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42A" w:rsidRDefault="00F9642A" w:rsidP="00F9642A">
      <w:pPr>
        <w:pStyle w:val="11"/>
        <w:keepNext/>
        <w:keepLines/>
        <w:shd w:val="clear" w:color="auto" w:fill="auto"/>
        <w:spacing w:after="240"/>
        <w:rPr>
          <w:color w:val="000000"/>
          <w:lang w:eastAsia="ru-RU" w:bidi="ru-RU"/>
        </w:rPr>
      </w:pPr>
      <w:bookmarkStart w:id="0" w:name="bookmark2"/>
      <w:bookmarkStart w:id="1" w:name="bookmark3"/>
      <w:r>
        <w:rPr>
          <w:color w:val="000000"/>
          <w:lang w:eastAsia="ru-RU" w:bidi="ru-RU"/>
        </w:rPr>
        <w:t xml:space="preserve">Анализ приемной комиссии на 2022 – 2023 учебный год </w:t>
      </w:r>
    </w:p>
    <w:bookmarkEnd w:id="0"/>
    <w:bookmarkEnd w:id="1"/>
    <w:p w:rsidR="00F9642A" w:rsidRDefault="00F9642A" w:rsidP="00F9642A">
      <w:pPr>
        <w:pStyle w:val="1"/>
        <w:shd w:val="clear" w:color="auto" w:fill="auto"/>
        <w:ind w:firstLine="740"/>
        <w:jc w:val="both"/>
      </w:pPr>
      <w:r>
        <w:rPr>
          <w:color w:val="000000"/>
          <w:lang w:eastAsia="ru-RU" w:bidi="ru-RU"/>
        </w:rPr>
        <w:t xml:space="preserve">С целью организации приема граждан на </w:t>
      </w:r>
      <w:proofErr w:type="gramStart"/>
      <w:r>
        <w:rPr>
          <w:color w:val="000000"/>
          <w:lang w:eastAsia="ru-RU" w:bidi="ru-RU"/>
        </w:rPr>
        <w:t>обучение по</w:t>
      </w:r>
      <w:proofErr w:type="gramEnd"/>
      <w:r>
        <w:rPr>
          <w:color w:val="000000"/>
          <w:lang w:eastAsia="ru-RU" w:bidi="ru-RU"/>
        </w:rPr>
        <w:t xml:space="preserve"> образовательным программам основного общего образования, среднего профессионального образования, профессиональной подготовки в </w:t>
      </w:r>
      <w:r>
        <w:rPr>
          <w:color w:val="000000"/>
          <w:lang w:eastAsia="ru-RU" w:bidi="ru-RU"/>
        </w:rPr>
        <w:t>лицее</w:t>
      </w:r>
      <w:r>
        <w:rPr>
          <w:color w:val="000000"/>
          <w:lang w:eastAsia="ru-RU" w:bidi="ru-RU"/>
        </w:rPr>
        <w:t xml:space="preserve"> была сформирована приемная комиссия.</w:t>
      </w:r>
    </w:p>
    <w:p w:rsidR="00F9642A" w:rsidRDefault="00F9642A" w:rsidP="00F9642A">
      <w:pPr>
        <w:pStyle w:val="1"/>
        <w:shd w:val="clear" w:color="auto" w:fill="auto"/>
        <w:ind w:firstLine="740"/>
        <w:jc w:val="both"/>
      </w:pPr>
      <w:r>
        <w:rPr>
          <w:color w:val="000000"/>
          <w:lang w:eastAsia="ru-RU" w:bidi="ru-RU"/>
        </w:rPr>
        <w:t xml:space="preserve">Председателем приемной комиссии - директор </w:t>
      </w:r>
      <w:r>
        <w:rPr>
          <w:color w:val="000000"/>
          <w:lang w:eastAsia="ru-RU" w:bidi="ru-RU"/>
        </w:rPr>
        <w:t>КГБПОУ «</w:t>
      </w:r>
      <w:proofErr w:type="spellStart"/>
      <w:r>
        <w:rPr>
          <w:color w:val="000000"/>
          <w:lang w:eastAsia="ru-RU" w:bidi="ru-RU"/>
        </w:rPr>
        <w:t>Солонешенский</w:t>
      </w:r>
      <w:proofErr w:type="spellEnd"/>
      <w:r>
        <w:rPr>
          <w:color w:val="000000"/>
          <w:lang w:eastAsia="ru-RU" w:bidi="ru-RU"/>
        </w:rPr>
        <w:t xml:space="preserve"> ЛПО» Шмакова Л.Л.</w:t>
      </w:r>
    </w:p>
    <w:p w:rsidR="00F9642A" w:rsidRDefault="00F9642A" w:rsidP="00F9642A">
      <w:pPr>
        <w:pStyle w:val="1"/>
        <w:shd w:val="clear" w:color="auto" w:fill="auto"/>
        <w:ind w:firstLine="740"/>
        <w:jc w:val="both"/>
      </w:pPr>
      <w:r>
        <w:rPr>
          <w:color w:val="000000"/>
          <w:lang w:eastAsia="ru-RU" w:bidi="ru-RU"/>
        </w:rPr>
        <w:t xml:space="preserve">Работа приемной комиссии организовывалась и проводилась в соответствии с локальными нормативными актами </w:t>
      </w:r>
      <w:r>
        <w:rPr>
          <w:color w:val="000000"/>
          <w:lang w:eastAsia="ru-RU" w:bidi="ru-RU"/>
        </w:rPr>
        <w:t>лицея</w:t>
      </w:r>
      <w:r>
        <w:rPr>
          <w:color w:val="000000"/>
          <w:lang w:eastAsia="ru-RU" w:bidi="ru-RU"/>
        </w:rPr>
        <w:t>.</w:t>
      </w:r>
    </w:p>
    <w:p w:rsidR="00F9642A" w:rsidRDefault="00F9642A" w:rsidP="00F9642A">
      <w:pPr>
        <w:pStyle w:val="1"/>
        <w:shd w:val="clear" w:color="auto" w:fill="auto"/>
        <w:ind w:firstLine="740"/>
        <w:jc w:val="both"/>
      </w:pPr>
      <w:r>
        <w:rPr>
          <w:color w:val="000000"/>
          <w:lang w:eastAsia="ru-RU" w:bidi="ru-RU"/>
        </w:rPr>
        <w:t xml:space="preserve">Прием документов (согласно «Правилам приема») был организован через </w:t>
      </w:r>
      <w:r>
        <w:rPr>
          <w:color w:val="000000"/>
          <w:lang w:eastAsia="ru-RU" w:bidi="ru-RU"/>
        </w:rPr>
        <w:t>приемную комиссию</w:t>
      </w:r>
    </w:p>
    <w:p w:rsidR="00F9642A" w:rsidRDefault="00F9642A" w:rsidP="00F9642A">
      <w:pPr>
        <w:pStyle w:val="1"/>
        <w:numPr>
          <w:ilvl w:val="0"/>
          <w:numId w:val="1"/>
        </w:numPr>
        <w:shd w:val="clear" w:color="auto" w:fill="auto"/>
        <w:tabs>
          <w:tab w:val="left" w:pos="844"/>
        </w:tabs>
        <w:ind w:firstLine="600"/>
        <w:jc w:val="both"/>
      </w:pPr>
      <w:r>
        <w:rPr>
          <w:color w:val="000000"/>
          <w:lang w:eastAsia="ru-RU" w:bidi="ru-RU"/>
        </w:rPr>
        <w:t xml:space="preserve">по программам профессиональной подготовки: </w:t>
      </w:r>
      <w:r>
        <w:rPr>
          <w:b/>
          <w:bCs/>
          <w:color w:val="000000"/>
          <w:lang w:eastAsia="ru-RU" w:bidi="ru-RU"/>
        </w:rPr>
        <w:t>с 15.06.2022 года по 15.08.2022</w:t>
      </w:r>
      <w:r>
        <w:rPr>
          <w:b/>
          <w:bCs/>
          <w:color w:val="000000"/>
          <w:lang w:eastAsia="ru-RU" w:bidi="ru-RU"/>
        </w:rPr>
        <w:t xml:space="preserve"> года</w:t>
      </w:r>
    </w:p>
    <w:p w:rsidR="00F9642A" w:rsidRDefault="00F9642A" w:rsidP="00F9642A">
      <w:pPr>
        <w:pStyle w:val="1"/>
        <w:numPr>
          <w:ilvl w:val="0"/>
          <w:numId w:val="1"/>
        </w:numPr>
        <w:shd w:val="clear" w:color="auto" w:fill="auto"/>
        <w:tabs>
          <w:tab w:val="left" w:pos="844"/>
        </w:tabs>
        <w:ind w:firstLine="600"/>
        <w:jc w:val="both"/>
      </w:pPr>
      <w:r w:rsidRPr="00F9642A">
        <w:rPr>
          <w:color w:val="000000"/>
          <w:lang w:eastAsia="ru-RU" w:bidi="ru-RU"/>
        </w:rPr>
        <w:t xml:space="preserve">по программе основного общего образования: </w:t>
      </w:r>
      <w:r>
        <w:rPr>
          <w:b/>
          <w:bCs/>
          <w:color w:val="000000"/>
          <w:lang w:eastAsia="ru-RU" w:bidi="ru-RU"/>
        </w:rPr>
        <w:t>с 15.06.2022 года по 15.08.2022 года</w:t>
      </w:r>
    </w:p>
    <w:p w:rsidR="00F9642A" w:rsidRPr="00F9642A" w:rsidRDefault="00F9642A" w:rsidP="00F9642A">
      <w:pPr>
        <w:pStyle w:val="1"/>
        <w:numPr>
          <w:ilvl w:val="0"/>
          <w:numId w:val="1"/>
        </w:numPr>
        <w:shd w:val="clear" w:color="auto" w:fill="auto"/>
        <w:tabs>
          <w:tab w:val="left" w:pos="844"/>
        </w:tabs>
        <w:ind w:firstLine="600"/>
        <w:jc w:val="both"/>
      </w:pPr>
      <w:r w:rsidRPr="00F9642A">
        <w:rPr>
          <w:color w:val="000000"/>
          <w:lang w:eastAsia="ru-RU" w:bidi="ru-RU"/>
        </w:rPr>
        <w:t xml:space="preserve">по программам среднего профессионального образования: </w:t>
      </w:r>
      <w:bookmarkStart w:id="2" w:name="bookmark4"/>
      <w:bookmarkStart w:id="3" w:name="bookmark5"/>
      <w:r>
        <w:rPr>
          <w:b/>
          <w:bCs/>
          <w:color w:val="000000"/>
          <w:lang w:eastAsia="ru-RU" w:bidi="ru-RU"/>
        </w:rPr>
        <w:t>с 15.06.2022 года по 15.08.2022 года</w:t>
      </w:r>
    </w:p>
    <w:p w:rsidR="00F9642A" w:rsidRDefault="00F9642A" w:rsidP="00F9642A">
      <w:pPr>
        <w:pStyle w:val="1"/>
        <w:shd w:val="clear" w:color="auto" w:fill="auto"/>
        <w:tabs>
          <w:tab w:val="left" w:pos="844"/>
        </w:tabs>
        <w:ind w:left="600" w:firstLine="0"/>
        <w:jc w:val="both"/>
      </w:pPr>
    </w:p>
    <w:p w:rsidR="00F9642A" w:rsidRDefault="00F9642A" w:rsidP="00F9642A">
      <w:pPr>
        <w:pStyle w:val="1"/>
        <w:keepNext/>
        <w:keepLines/>
        <w:shd w:val="clear" w:color="auto" w:fill="auto"/>
        <w:tabs>
          <w:tab w:val="left" w:pos="858"/>
        </w:tabs>
        <w:ind w:left="740" w:firstLine="0"/>
        <w:jc w:val="both"/>
      </w:pPr>
      <w:r w:rsidRPr="00F9642A">
        <w:rPr>
          <w:color w:val="000000"/>
          <w:lang w:eastAsia="ru-RU" w:bidi="ru-RU"/>
        </w:rPr>
        <w:t>Основными задачами приемной комиссии являлись:</w:t>
      </w:r>
      <w:bookmarkEnd w:id="2"/>
      <w:bookmarkEnd w:id="3"/>
    </w:p>
    <w:p w:rsidR="00F9642A" w:rsidRDefault="00F9642A" w:rsidP="00F9642A">
      <w:pPr>
        <w:pStyle w:val="1"/>
        <w:numPr>
          <w:ilvl w:val="0"/>
          <w:numId w:val="1"/>
        </w:numPr>
        <w:shd w:val="clear" w:color="auto" w:fill="auto"/>
        <w:tabs>
          <w:tab w:val="left" w:pos="1442"/>
        </w:tabs>
        <w:ind w:firstLine="740"/>
        <w:jc w:val="both"/>
      </w:pPr>
      <w:r>
        <w:rPr>
          <w:color w:val="000000"/>
          <w:lang w:eastAsia="ru-RU" w:bidi="ru-RU"/>
        </w:rPr>
        <w:t>прием и оформление документов;</w:t>
      </w:r>
    </w:p>
    <w:p w:rsidR="00F9642A" w:rsidRDefault="00F9642A" w:rsidP="00F9642A">
      <w:pPr>
        <w:pStyle w:val="1"/>
        <w:numPr>
          <w:ilvl w:val="0"/>
          <w:numId w:val="1"/>
        </w:numPr>
        <w:shd w:val="clear" w:color="auto" w:fill="auto"/>
        <w:tabs>
          <w:tab w:val="left" w:pos="1442"/>
        </w:tabs>
        <w:ind w:firstLine="740"/>
        <w:jc w:val="both"/>
      </w:pPr>
      <w:r>
        <w:rPr>
          <w:color w:val="000000"/>
          <w:lang w:eastAsia="ru-RU" w:bidi="ru-RU"/>
        </w:rPr>
        <w:t xml:space="preserve">информационная и </w:t>
      </w:r>
      <w:proofErr w:type="spellStart"/>
      <w:r>
        <w:rPr>
          <w:color w:val="000000"/>
          <w:lang w:eastAsia="ru-RU" w:bidi="ru-RU"/>
        </w:rPr>
        <w:t>профориентационная</w:t>
      </w:r>
      <w:proofErr w:type="spellEnd"/>
      <w:r>
        <w:rPr>
          <w:color w:val="000000"/>
          <w:lang w:eastAsia="ru-RU" w:bidi="ru-RU"/>
        </w:rPr>
        <w:t xml:space="preserve"> работа по набору студентов;</w:t>
      </w:r>
    </w:p>
    <w:p w:rsidR="00F9642A" w:rsidRDefault="00F9642A" w:rsidP="00F9642A">
      <w:pPr>
        <w:pStyle w:val="1"/>
        <w:numPr>
          <w:ilvl w:val="0"/>
          <w:numId w:val="1"/>
        </w:numPr>
        <w:shd w:val="clear" w:color="auto" w:fill="auto"/>
        <w:tabs>
          <w:tab w:val="left" w:pos="1442"/>
        </w:tabs>
        <w:spacing w:after="320" w:line="233" w:lineRule="auto"/>
        <w:ind w:firstLine="740"/>
        <w:jc w:val="both"/>
      </w:pPr>
      <w:r>
        <w:rPr>
          <w:color w:val="000000"/>
          <w:lang w:eastAsia="ru-RU" w:bidi="ru-RU"/>
        </w:rPr>
        <w:t>ежедневное формирование ранжированных списков подготовка личных дел к зачислению;</w:t>
      </w:r>
    </w:p>
    <w:p w:rsidR="00F9642A" w:rsidRPr="00F9642A" w:rsidRDefault="00F9642A" w:rsidP="008271C5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8271C5">
        <w:rPr>
          <w:rFonts w:ascii="Times New Roman" w:hAnsi="Times New Roman" w:cs="Times New Roman"/>
          <w:sz w:val="28"/>
          <w:szCs w:val="28"/>
        </w:rPr>
        <w:t xml:space="preserve">Для приёма абитуриентов с установленные сроки были подготовлены необходимые документы: заявления, расписки, </w:t>
      </w:r>
      <w:r w:rsidRPr="008271C5">
        <w:rPr>
          <w:rFonts w:ascii="Times New Roman" w:hAnsi="Times New Roman" w:cs="Times New Roman"/>
          <w:sz w:val="28"/>
          <w:szCs w:val="28"/>
        </w:rPr>
        <w:t>согласия на обработку персональных данных</w:t>
      </w:r>
      <w:r w:rsidRPr="008271C5">
        <w:rPr>
          <w:rFonts w:ascii="Times New Roman" w:hAnsi="Times New Roman" w:cs="Times New Roman"/>
          <w:sz w:val="28"/>
          <w:szCs w:val="28"/>
        </w:rPr>
        <w:t>, журналы для регистрации заявле</w:t>
      </w:r>
      <w:r w:rsidRPr="008271C5">
        <w:rPr>
          <w:rFonts w:ascii="Times New Roman" w:hAnsi="Times New Roman" w:cs="Times New Roman"/>
          <w:sz w:val="28"/>
          <w:szCs w:val="28"/>
        </w:rPr>
        <w:t>ний, папки, канцелярские товары</w:t>
      </w:r>
      <w:r w:rsidRPr="008271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9642A" w:rsidRPr="00F9642A" w:rsidRDefault="00F9642A" w:rsidP="00F9642A">
      <w:pPr>
        <w:keepNext/>
        <w:widowControl/>
        <w:outlineLvl w:val="1"/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  <w:t>На базе основного общего образования (9 классов)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  <w:t>с получением среднего общего образования по профессиям: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1. «Тракторист-машинист сельскохозяйственного производства»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с присвоением квалификации: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тракторист, категория «С», «</w:t>
      </w:r>
      <w:r w:rsidRPr="00F9642A">
        <w:rPr>
          <w:rFonts w:ascii="Times New Roman" w:eastAsia="Times New Roman" w:hAnsi="Times New Roman" w:cs="Times New Roman"/>
          <w:sz w:val="28"/>
          <w:szCs w:val="28"/>
          <w:lang w:val="en-US" w:bidi="ar-SA"/>
        </w:rPr>
        <w:t>D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», «Е», «</w:t>
      </w:r>
      <w:r w:rsidRPr="00F9642A">
        <w:rPr>
          <w:rFonts w:ascii="Times New Roman" w:eastAsia="Times New Roman" w:hAnsi="Times New Roman" w:cs="Times New Roman"/>
          <w:sz w:val="28"/>
          <w:szCs w:val="28"/>
          <w:lang w:val="en-US" w:bidi="ar-SA"/>
        </w:rPr>
        <w:t>F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»;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водитель автомобиля, категории «С»;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Срок обучения – 2 года 10 мес. Количество мест - 25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2. «Повар, кондитер»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С присвоением квалификации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-повар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-кондитер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Срок обучения -3 года 10 месяцев Количество мест – 25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3. «Младший ветеринарный фельдшер»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 присвоением квалификации: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Санитар ветеринарный;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Оператор ветеринарной обработки животных;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 Оператор по искусственному осеменению животных и птиц;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lastRenderedPageBreak/>
        <w:t>- Водитель автомобиля, категории «В»</w:t>
      </w:r>
    </w:p>
    <w:p w:rsidR="00F9642A" w:rsidRPr="00F9642A" w:rsidRDefault="00F9642A" w:rsidP="00F9642A">
      <w:pP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Срок обучения -3 года 10 месяцев Количество мест – 25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4. «Пчеловод», на базе 11 классов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С присвоением квалификации</w:t>
      </w:r>
    </w:p>
    <w:p w:rsidR="00F9642A" w:rsidRPr="00F9642A" w:rsidRDefault="00F9642A" w:rsidP="00F9642A">
      <w:pPr>
        <w:widowControl/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- пчеловод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Verdana" w:hAnsi="Times New Roman" w:cs="Times New Roman"/>
          <w:color w:val="auto"/>
          <w:sz w:val="28"/>
          <w:szCs w:val="28"/>
          <w:lang w:bidi="ar-SA"/>
        </w:rPr>
        <w:t>-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водитель автомобиля, категории «С»;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-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Тракторист, категория «С», «Е»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Срок обучения - 10 месяцев Количество мест – 25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Инвалиды и ОВЗ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5. Повар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С присвоением квалификации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Повар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Срок обучения -1 год 10 месяцев Количество мест – 12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6. Пчеловод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С присвоением квалификации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Пчеловод</w:t>
      </w:r>
    </w:p>
    <w:p w:rsidR="00F9642A" w:rsidRPr="00F9642A" w:rsidRDefault="00F9642A" w:rsidP="00F9642A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Срок обучения -1 год 10 месяцев Количество мест – 12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  <w:t>Обучающиеся обеспечиваются:</w:t>
      </w:r>
      <w:r w:rsidRPr="00F9642A"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  <w:t xml:space="preserve"> Стипендией (</w:t>
      </w:r>
      <w:proofErr w:type="gramStart"/>
      <w:r w:rsidRPr="00F9642A"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  <w:t>академическая</w:t>
      </w:r>
      <w:proofErr w:type="gramEnd"/>
      <w:r w:rsidRPr="00F9642A"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  <w:t>, социальная) общежитием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  <w:t>(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в общежитии лицея имеется комната отдыха, кухня-столовая, баня, тренажерный и музыкальный зал), </w:t>
      </w:r>
      <w:r w:rsidRPr="00F9642A">
        <w:rPr>
          <w:rFonts w:ascii="Times New Roman" w:eastAsia="Times New Roman" w:hAnsi="Times New Roman" w:cs="Times New Roman"/>
          <w:bCs/>
          <w:iCs/>
          <w:sz w:val="28"/>
          <w:szCs w:val="28"/>
          <w:lang w:bidi="ar-SA"/>
        </w:rPr>
        <w:t>бесплатным питанием обеспечиваются</w:t>
      </w:r>
      <w:r w:rsidRPr="00F9642A"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  <w:t xml:space="preserve">: обучающиеся проживающие в общежитии (завтрак, обед) доставкой до места </w:t>
      </w:r>
      <w:proofErr w:type="gramStart"/>
      <w:r w:rsidRPr="00F9642A"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  <w:t>жительства</w:t>
      </w:r>
      <w:proofErr w:type="gramEnd"/>
      <w:r w:rsidRPr="00F9642A"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  <w:t xml:space="preserve"> обучающиеся Петропавловского, Чарышского, </w:t>
      </w:r>
      <w:proofErr w:type="spellStart"/>
      <w:r w:rsidRPr="00F9642A"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  <w:t>Усть-Канского</w:t>
      </w:r>
      <w:proofErr w:type="spellEnd"/>
      <w:r w:rsidRPr="00F9642A"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  <w:t xml:space="preserve"> р-нов (сентябрь, октябрь, ноябрь, декабрь, март, май, июнь)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iCs/>
          <w:sz w:val="28"/>
          <w:szCs w:val="28"/>
          <w:lang w:bidi="ar-SA"/>
        </w:rPr>
      </w:pPr>
      <w:proofErr w:type="gramStart"/>
      <w:r w:rsidRPr="00F9642A"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  <w:t>Обучающимся</w:t>
      </w:r>
      <w:proofErr w:type="gramEnd"/>
      <w:r w:rsidRPr="00F9642A"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  <w:t xml:space="preserve"> лицея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дается </w:t>
      </w:r>
      <w:r w:rsidRPr="00F9642A"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  <w:t>отсрочка от службы в армии</w:t>
      </w: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 xml:space="preserve"> до окончания обучения.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Для поступления на бюджетной основе требуются следующие документы: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оригинал или ксерокопия документа об образовании</w:t>
      </w:r>
    </w:p>
    <w:p w:rsidR="00F9642A" w:rsidRPr="00F9642A" w:rsidRDefault="00F9642A" w:rsidP="00F9642A">
      <w:pPr>
        <w:widowControl/>
        <w:spacing w:line="276" w:lineRule="auto"/>
        <w:rPr>
          <w:rFonts w:ascii="Times New Roman" w:eastAsia="Times New Roman" w:hAnsi="Times New Roman" w:cs="Times New Roman"/>
          <w:bCs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оригинал или ксерокопия документа удостоверяющего личность, гражданство</w:t>
      </w:r>
    </w:p>
    <w:p w:rsidR="00F9642A" w:rsidRPr="00F9642A" w:rsidRDefault="00F9642A" w:rsidP="00F9642A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медицинская справка /ф 086-у/</w:t>
      </w:r>
    </w:p>
    <w:p w:rsidR="00F9642A" w:rsidRPr="00F9642A" w:rsidRDefault="00F9642A" w:rsidP="00F9642A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- 4 фотографии 3х4</w:t>
      </w:r>
    </w:p>
    <w:p w:rsidR="00F9642A" w:rsidRPr="00F9642A" w:rsidRDefault="00F9642A" w:rsidP="00F9642A">
      <w:pPr>
        <w:spacing w:line="276" w:lineRule="auto"/>
        <w:rPr>
          <w:rFonts w:ascii="Times New Roman" w:eastAsia="Times New Roman" w:hAnsi="Times New Roman" w:cs="Times New Roman"/>
          <w:sz w:val="28"/>
          <w:szCs w:val="28"/>
          <w:lang w:bidi="ar-SA"/>
        </w:rPr>
      </w:pPr>
      <w:r w:rsidRPr="00F9642A">
        <w:rPr>
          <w:rFonts w:ascii="Times New Roman" w:eastAsia="Times New Roman" w:hAnsi="Times New Roman" w:cs="Times New Roman"/>
          <w:sz w:val="28"/>
          <w:szCs w:val="28"/>
          <w:lang w:bidi="ar-SA"/>
        </w:rPr>
        <w:t>- копию договора, о целевом обучении заверенную заказчиком или не заверенную копию указанного договора с предъявлением его оригинала (при наличии)</w:t>
      </w:r>
    </w:p>
    <w:p w:rsidR="00F9642A" w:rsidRDefault="00F9642A" w:rsidP="00F9642A">
      <w:pPr>
        <w:pStyle w:val="1"/>
        <w:shd w:val="clear" w:color="auto" w:fill="auto"/>
        <w:ind w:firstLine="740"/>
        <w:jc w:val="both"/>
      </w:pPr>
      <w:r>
        <w:rPr>
          <w:color w:val="000000"/>
          <w:lang w:eastAsia="ru-RU" w:bidi="ru-RU"/>
        </w:rPr>
        <w:t>Каждому абитуриенту давалась квалифицированная консультация по всем вопросам, связанным с подачей заявления о приёме</w:t>
      </w:r>
    </w:p>
    <w:p w:rsidR="00F9642A" w:rsidRDefault="00F9642A" w:rsidP="00F9642A">
      <w:pPr>
        <w:pStyle w:val="1"/>
        <w:shd w:val="clear" w:color="auto" w:fill="auto"/>
        <w:ind w:firstLine="740"/>
        <w:jc w:val="both"/>
      </w:pPr>
      <w:r>
        <w:rPr>
          <w:color w:val="000000"/>
          <w:lang w:eastAsia="ru-RU" w:bidi="ru-RU"/>
        </w:rPr>
        <w:t xml:space="preserve">В период приёма документов приёмная комиссия ежедневно информировала поступающих о количестве поданных заявлений и конкурсе, отвечала на вопросы, поступающие по телефону. Информация о количестве поданных заявлений и конкурсе помещалась на стенде приёмной комиссии и на сайте </w:t>
      </w:r>
      <w:r w:rsidR="008271C5">
        <w:rPr>
          <w:color w:val="000000"/>
          <w:lang w:eastAsia="ru-RU" w:bidi="ru-RU"/>
        </w:rPr>
        <w:t>лицея</w:t>
      </w:r>
      <w:r>
        <w:rPr>
          <w:color w:val="000000"/>
          <w:lang w:eastAsia="ru-RU" w:bidi="ru-RU"/>
        </w:rPr>
        <w:t>.</w:t>
      </w:r>
    </w:p>
    <w:p w:rsidR="00F9642A" w:rsidRDefault="00F9642A" w:rsidP="00F9642A">
      <w:pPr>
        <w:pStyle w:val="11"/>
        <w:keepNext/>
        <w:keepLines/>
        <w:shd w:val="clear" w:color="auto" w:fill="auto"/>
        <w:spacing w:after="320"/>
      </w:pPr>
      <w:bookmarkStart w:id="4" w:name="bookmark6"/>
      <w:bookmarkStart w:id="5" w:name="bookmark7"/>
      <w:r>
        <w:rPr>
          <w:color w:val="000000"/>
          <w:lang w:eastAsia="ru-RU" w:bidi="ru-RU"/>
        </w:rPr>
        <w:t>ЗАКЛЮЧЕНИЕ</w:t>
      </w:r>
      <w:bookmarkEnd w:id="4"/>
      <w:bookmarkEnd w:id="5"/>
    </w:p>
    <w:p w:rsidR="008271C5" w:rsidRDefault="00F9642A" w:rsidP="00F9642A">
      <w:pPr>
        <w:pStyle w:val="1"/>
        <w:shd w:val="clear" w:color="auto" w:fill="auto"/>
        <w:spacing w:line="310" w:lineRule="auto"/>
        <w:ind w:firstLine="880"/>
        <w:rPr>
          <w:color w:val="000000"/>
          <w:lang w:eastAsia="ru-RU" w:bidi="ru-RU"/>
        </w:rPr>
      </w:pPr>
      <w:r>
        <w:rPr>
          <w:color w:val="000000"/>
          <w:lang w:eastAsia="ru-RU" w:bidi="ru-RU"/>
        </w:rPr>
        <w:t xml:space="preserve">Отчетными документами приемной комиссии являются: правила приёма в </w:t>
      </w:r>
      <w:r w:rsidR="008271C5">
        <w:rPr>
          <w:color w:val="000000"/>
          <w:lang w:eastAsia="ru-RU" w:bidi="ru-RU"/>
        </w:rPr>
        <w:t>КГБПОУ «</w:t>
      </w:r>
      <w:proofErr w:type="spellStart"/>
      <w:r w:rsidR="008271C5">
        <w:rPr>
          <w:color w:val="000000"/>
          <w:lang w:eastAsia="ru-RU" w:bidi="ru-RU"/>
        </w:rPr>
        <w:t>Солонешенский</w:t>
      </w:r>
      <w:proofErr w:type="spellEnd"/>
      <w:r w:rsidR="008271C5">
        <w:rPr>
          <w:color w:val="000000"/>
          <w:lang w:eastAsia="ru-RU" w:bidi="ru-RU"/>
        </w:rPr>
        <w:t xml:space="preserve"> ЛПО»</w:t>
      </w:r>
    </w:p>
    <w:p w:rsidR="00F9642A" w:rsidRDefault="00F9642A" w:rsidP="00F9642A">
      <w:pPr>
        <w:pStyle w:val="1"/>
        <w:shd w:val="clear" w:color="auto" w:fill="auto"/>
        <w:spacing w:line="310" w:lineRule="auto"/>
        <w:ind w:firstLine="880"/>
      </w:pPr>
      <w:r>
        <w:rPr>
          <w:color w:val="000000"/>
          <w:lang w:eastAsia="ru-RU" w:bidi="ru-RU"/>
        </w:rPr>
        <w:lastRenderedPageBreak/>
        <w:t xml:space="preserve">; документы, подтверждающие контрольные цифры приёма; приказы по утверждению состава приемной, </w:t>
      </w:r>
    </w:p>
    <w:p w:rsidR="00F9642A" w:rsidRDefault="008271C5" w:rsidP="00F9642A">
      <w:pPr>
        <w:pStyle w:val="1"/>
        <w:shd w:val="clear" w:color="auto" w:fill="auto"/>
        <w:spacing w:line="310" w:lineRule="auto"/>
        <w:ind w:firstLine="1440"/>
      </w:pPr>
      <w:r>
        <w:rPr>
          <w:color w:val="000000"/>
          <w:lang w:eastAsia="ru-RU" w:bidi="ru-RU"/>
        </w:rPr>
        <w:t>протоколы заседаний приемной;</w:t>
      </w:r>
    </w:p>
    <w:p w:rsidR="00F9642A" w:rsidRDefault="00F9642A" w:rsidP="00F9642A">
      <w:pPr>
        <w:pStyle w:val="1"/>
        <w:shd w:val="clear" w:color="auto" w:fill="auto"/>
        <w:spacing w:line="310" w:lineRule="auto"/>
        <w:ind w:left="1440" w:firstLine="0"/>
      </w:pPr>
      <w:r>
        <w:rPr>
          <w:color w:val="000000"/>
          <w:lang w:eastAsia="ru-RU" w:bidi="ru-RU"/>
        </w:rPr>
        <w:t>журналы регистрации документов поступающих;</w:t>
      </w:r>
    </w:p>
    <w:p w:rsidR="00F9642A" w:rsidRDefault="00F9642A" w:rsidP="00F9642A">
      <w:pPr>
        <w:pStyle w:val="1"/>
        <w:shd w:val="clear" w:color="auto" w:fill="auto"/>
        <w:spacing w:line="310" w:lineRule="auto"/>
        <w:ind w:left="1440" w:firstLine="0"/>
      </w:pPr>
      <w:r>
        <w:rPr>
          <w:color w:val="000000"/>
          <w:lang w:eastAsia="ru-RU" w:bidi="ru-RU"/>
        </w:rPr>
        <w:t>личные дела абитуриентов.</w:t>
      </w:r>
    </w:p>
    <w:p w:rsidR="00F9642A" w:rsidRDefault="00D64063" w:rsidP="00F9642A">
      <w:pPr>
        <w:pStyle w:val="1"/>
        <w:shd w:val="clear" w:color="auto" w:fill="auto"/>
        <w:spacing w:line="310" w:lineRule="auto"/>
        <w:ind w:firstLine="880"/>
        <w:jc w:val="both"/>
      </w:pPr>
      <w:r>
        <w:rPr>
          <w:color w:val="000000"/>
          <w:lang w:eastAsia="ru-RU" w:bidi="ru-RU"/>
        </w:rPr>
        <w:t>В 2022</w:t>
      </w:r>
      <w:r w:rsidR="00F9642A">
        <w:rPr>
          <w:color w:val="000000"/>
          <w:lang w:eastAsia="ru-RU" w:bidi="ru-RU"/>
        </w:rPr>
        <w:t xml:space="preserve"> году средний балл в целом по </w:t>
      </w:r>
      <w:r>
        <w:rPr>
          <w:color w:val="000000"/>
          <w:lang w:eastAsia="ru-RU" w:bidi="ru-RU"/>
        </w:rPr>
        <w:t>лицею</w:t>
      </w:r>
      <w:r w:rsidR="00F9642A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выше, чем в 2021</w:t>
      </w:r>
      <w:r w:rsidR="00F9642A">
        <w:rPr>
          <w:color w:val="000000"/>
          <w:lang w:eastAsia="ru-RU" w:bidi="ru-RU"/>
        </w:rPr>
        <w:t xml:space="preserve"> году на 0,16. Среди абитуриентов, поступающих на обучение на программы подготовки квалифицированных рабочих и служащих </w:t>
      </w:r>
      <w:r>
        <w:rPr>
          <w:color w:val="000000"/>
          <w:lang w:eastAsia="ru-RU" w:bidi="ru-RU"/>
        </w:rPr>
        <w:t>–</w:t>
      </w:r>
      <w:r w:rsidR="00F9642A">
        <w:rPr>
          <w:color w:val="000000"/>
          <w:lang w:eastAsia="ru-RU" w:bidi="ru-RU"/>
        </w:rPr>
        <w:t xml:space="preserve"> </w:t>
      </w:r>
      <w:r>
        <w:rPr>
          <w:color w:val="000000"/>
          <w:lang w:eastAsia="ru-RU" w:bidi="ru-RU"/>
        </w:rPr>
        <w:t>Тракторист – машинист сельскохозяйственного производства, повар - кондитер</w:t>
      </w:r>
      <w:r w:rsidR="00F9642A">
        <w:rPr>
          <w:color w:val="000000"/>
          <w:lang w:eastAsia="ru-RU" w:bidi="ru-RU"/>
        </w:rPr>
        <w:t xml:space="preserve">. </w:t>
      </w:r>
    </w:p>
    <w:p w:rsidR="00F9642A" w:rsidRDefault="00F9642A" w:rsidP="00F9642A">
      <w:pPr>
        <w:pStyle w:val="1"/>
        <w:shd w:val="clear" w:color="auto" w:fill="auto"/>
        <w:spacing w:line="310" w:lineRule="auto"/>
        <w:ind w:firstLine="880"/>
        <w:jc w:val="both"/>
      </w:pPr>
      <w:r>
        <w:rPr>
          <w:color w:val="000000"/>
          <w:lang w:eastAsia="ru-RU" w:bidi="ru-RU"/>
        </w:rPr>
        <w:t>За время работа приёмной комиссии замечаний по качеству работы не поступало. Нарушений регламента и несоответствия деятельности приемной комисс</w:t>
      </w:r>
      <w:r w:rsidR="00D64063">
        <w:rPr>
          <w:color w:val="000000"/>
          <w:lang w:eastAsia="ru-RU" w:bidi="ru-RU"/>
        </w:rPr>
        <w:t>ии нормативным документам в 2022</w:t>
      </w:r>
      <w:bookmarkStart w:id="6" w:name="_GoBack"/>
      <w:bookmarkEnd w:id="6"/>
      <w:r>
        <w:rPr>
          <w:color w:val="000000"/>
          <w:lang w:eastAsia="ru-RU" w:bidi="ru-RU"/>
        </w:rPr>
        <w:t xml:space="preserve"> году не выявлено.</w:t>
      </w:r>
      <w:r>
        <w:br w:type="page"/>
      </w:r>
    </w:p>
    <w:p w:rsidR="00F9642A" w:rsidRDefault="00F9642A" w:rsidP="00F9642A">
      <w:pPr>
        <w:pStyle w:val="11"/>
        <w:keepNext/>
        <w:keepLines/>
        <w:shd w:val="clear" w:color="auto" w:fill="auto"/>
        <w:spacing w:after="320"/>
      </w:pPr>
      <w:bookmarkStart w:id="7" w:name="bookmark8"/>
      <w:bookmarkStart w:id="8" w:name="bookmark9"/>
      <w:r>
        <w:rPr>
          <w:color w:val="000000"/>
          <w:lang w:eastAsia="ru-RU" w:bidi="ru-RU"/>
        </w:rPr>
        <w:lastRenderedPageBreak/>
        <w:t>ПРЕДЛОЖЕНИЯ ПО ОРГАНИЗАЦИИ И ПРОВЕДЕНИЮ ПРИЕМНОЙ</w:t>
      </w:r>
      <w:r>
        <w:rPr>
          <w:color w:val="000000"/>
          <w:lang w:eastAsia="ru-RU" w:bidi="ru-RU"/>
        </w:rPr>
        <w:br/>
        <w:t>КАМПАНИИ 2022 ГОДА</w:t>
      </w:r>
      <w:bookmarkEnd w:id="7"/>
      <w:bookmarkEnd w:id="8"/>
    </w:p>
    <w:p w:rsidR="00F9642A" w:rsidRDefault="00F9642A" w:rsidP="00F9642A">
      <w:pPr>
        <w:pStyle w:val="1"/>
        <w:numPr>
          <w:ilvl w:val="0"/>
          <w:numId w:val="2"/>
        </w:numPr>
        <w:shd w:val="clear" w:color="auto" w:fill="auto"/>
        <w:tabs>
          <w:tab w:val="left" w:pos="1418"/>
        </w:tabs>
        <w:spacing w:line="276" w:lineRule="auto"/>
        <w:ind w:firstLine="880"/>
        <w:jc w:val="both"/>
      </w:pPr>
      <w:r>
        <w:rPr>
          <w:color w:val="000000"/>
          <w:lang w:eastAsia="ru-RU" w:bidi="ru-RU"/>
        </w:rPr>
        <w:t>Целесообразна организация систематического обучения технических секретарей приемной комиссии нормативно-правовому и методическому обеспечению работы в период набора кандидатов на обучение при условии возникновения неординарных ситуаций (изменение действующей нормативной базы и т.п.).</w:t>
      </w:r>
    </w:p>
    <w:p w:rsidR="00F9642A" w:rsidRDefault="00F9642A" w:rsidP="00F9642A">
      <w:pPr>
        <w:pStyle w:val="1"/>
        <w:numPr>
          <w:ilvl w:val="0"/>
          <w:numId w:val="2"/>
        </w:numPr>
        <w:shd w:val="clear" w:color="auto" w:fill="auto"/>
        <w:tabs>
          <w:tab w:val="left" w:pos="1418"/>
        </w:tabs>
        <w:spacing w:line="276" w:lineRule="auto"/>
        <w:ind w:firstLine="880"/>
        <w:jc w:val="both"/>
      </w:pPr>
      <w:r>
        <w:rPr>
          <w:color w:val="000000"/>
          <w:lang w:eastAsia="ru-RU" w:bidi="ru-RU"/>
        </w:rPr>
        <w:t xml:space="preserve">Продуктивно организовать </w:t>
      </w:r>
      <w:proofErr w:type="spellStart"/>
      <w:r>
        <w:rPr>
          <w:color w:val="000000"/>
          <w:lang w:eastAsia="ru-RU" w:bidi="ru-RU"/>
        </w:rPr>
        <w:t>профориентационную</w:t>
      </w:r>
      <w:proofErr w:type="spellEnd"/>
      <w:r>
        <w:rPr>
          <w:color w:val="000000"/>
          <w:lang w:eastAsia="ru-RU" w:bidi="ru-RU"/>
        </w:rPr>
        <w:t xml:space="preserve"> и </w:t>
      </w:r>
      <w:proofErr w:type="spellStart"/>
      <w:r>
        <w:rPr>
          <w:color w:val="000000"/>
          <w:lang w:eastAsia="ru-RU" w:bidi="ru-RU"/>
        </w:rPr>
        <w:t>информационно</w:t>
      </w:r>
      <w:r>
        <w:rPr>
          <w:color w:val="000000"/>
          <w:lang w:eastAsia="ru-RU" w:bidi="ru-RU"/>
        </w:rPr>
        <w:softHyphen/>
        <w:t>рекламную</w:t>
      </w:r>
      <w:proofErr w:type="spellEnd"/>
      <w:r>
        <w:rPr>
          <w:color w:val="000000"/>
          <w:lang w:eastAsia="ru-RU" w:bidi="ru-RU"/>
        </w:rPr>
        <w:t xml:space="preserve"> деятельность, важность которой возрастает в связи с ростом конкуренции на рынке образовательных услуг.</w:t>
      </w:r>
    </w:p>
    <w:p w:rsidR="00F9642A" w:rsidRDefault="00F9642A" w:rsidP="00F9642A">
      <w:pPr>
        <w:pStyle w:val="1"/>
        <w:numPr>
          <w:ilvl w:val="0"/>
          <w:numId w:val="2"/>
        </w:numPr>
        <w:shd w:val="clear" w:color="auto" w:fill="auto"/>
        <w:tabs>
          <w:tab w:val="left" w:pos="1418"/>
        </w:tabs>
        <w:spacing w:after="160" w:line="276" w:lineRule="auto"/>
        <w:ind w:firstLine="880"/>
        <w:jc w:val="both"/>
      </w:pPr>
      <w:r>
        <w:rPr>
          <w:color w:val="000000"/>
          <w:lang w:eastAsia="ru-RU" w:bidi="ru-RU"/>
        </w:rPr>
        <w:t>Включить в перечень дополнительно подаваемых документов при поступлении в техникум - результаты сдачи ОГЭ.</w:t>
      </w:r>
    </w:p>
    <w:p w:rsidR="00F61F76" w:rsidRDefault="00F61F76"/>
    <w:sectPr w:rsidR="00F61F76" w:rsidSect="008271C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857709"/>
    <w:multiLevelType w:val="multilevel"/>
    <w:tmpl w:val="F0F0C3B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A8E06B6"/>
    <w:multiLevelType w:val="hybridMultilevel"/>
    <w:tmpl w:val="59242E26"/>
    <w:lvl w:ilvl="0" w:tplc="F648B6D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B868AE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130272B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4B011D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FCE48D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9562694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7108BCE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9D6334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E30A81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>
    <w:nsid w:val="6C1B1542"/>
    <w:multiLevelType w:val="multilevel"/>
    <w:tmpl w:val="9190DFF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D0"/>
    <w:rsid w:val="00801FD0"/>
    <w:rsid w:val="008271C5"/>
    <w:rsid w:val="00D64063"/>
    <w:rsid w:val="00F61F76"/>
    <w:rsid w:val="00F96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9642A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F9642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№1_"/>
    <w:basedOn w:val="a0"/>
    <w:link w:val="11"/>
    <w:rsid w:val="00F9642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4">
    <w:name w:val="Другое_"/>
    <w:basedOn w:val="a0"/>
    <w:link w:val="a5"/>
    <w:rsid w:val="00F9642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3"/>
    <w:rsid w:val="00F9642A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11">
    <w:name w:val="Заголовок №1"/>
    <w:basedOn w:val="a"/>
    <w:link w:val="10"/>
    <w:rsid w:val="00F9642A"/>
    <w:pPr>
      <w:shd w:val="clear" w:color="auto" w:fill="FFFFFF"/>
      <w:spacing w:after="310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a5">
    <w:name w:val="Другое"/>
    <w:basedOn w:val="a"/>
    <w:link w:val="a4"/>
    <w:rsid w:val="00F9642A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table" w:customStyle="1" w:styleId="GridTable4Accent1">
    <w:name w:val="Grid Table 4 Accent 1"/>
    <w:basedOn w:val="a1"/>
    <w:uiPriority w:val="49"/>
    <w:rsid w:val="008271C5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F9642A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F9642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10">
    <w:name w:val="Заголовок №1_"/>
    <w:basedOn w:val="a0"/>
    <w:link w:val="11"/>
    <w:rsid w:val="00F9642A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a4">
    <w:name w:val="Другое_"/>
    <w:basedOn w:val="a0"/>
    <w:link w:val="a5"/>
    <w:rsid w:val="00F9642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3"/>
    <w:rsid w:val="00F9642A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paragraph" w:customStyle="1" w:styleId="11">
    <w:name w:val="Заголовок №1"/>
    <w:basedOn w:val="a"/>
    <w:link w:val="10"/>
    <w:rsid w:val="00F9642A"/>
    <w:pPr>
      <w:shd w:val="clear" w:color="auto" w:fill="FFFFFF"/>
      <w:spacing w:after="310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a5">
    <w:name w:val="Другое"/>
    <w:basedOn w:val="a"/>
    <w:link w:val="a4"/>
    <w:rsid w:val="00F9642A"/>
    <w:pPr>
      <w:shd w:val="clear" w:color="auto" w:fill="FFFFFF"/>
      <w:ind w:firstLine="400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table" w:customStyle="1" w:styleId="GridTable4Accent1">
    <w:name w:val="Grid Table 4 Accent 1"/>
    <w:basedOn w:val="a1"/>
    <w:uiPriority w:val="49"/>
    <w:rsid w:val="008271C5"/>
    <w:pPr>
      <w:spacing w:after="0"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Лариса Шишова</dc:creator>
  <cp:lastModifiedBy>Лариса Шишова</cp:lastModifiedBy>
  <cp:revision>2</cp:revision>
  <dcterms:created xsi:type="dcterms:W3CDTF">2022-12-16T07:34:00Z</dcterms:created>
  <dcterms:modified xsi:type="dcterms:W3CDTF">2022-12-16T07:34:00Z</dcterms:modified>
</cp:coreProperties>
</file>